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D4E6D41" w14:textId="77777777" w:rsidR="00BB7267" w:rsidRDefault="00E0086F" w:rsidP="00BB7267">
      <w:pPr>
        <w:spacing w:after="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463650B7" w:rsidR="00E0086F" w:rsidRPr="00AB365B" w:rsidRDefault="00E0086F" w:rsidP="00EC1291">
      <w:pPr>
        <w:spacing w:after="120"/>
        <w:ind w:left="567"/>
        <w:jc w:val="both"/>
        <w:rPr>
          <w:rFonts w:ascii="Arial" w:hAnsi="Arial" w:cs="Arial"/>
        </w:rPr>
      </w:pPr>
      <w:r w:rsidRPr="00AB365B">
        <w:rPr>
          <w:rFonts w:ascii="Arial" w:hAnsi="Arial" w:cs="Arial"/>
        </w:rPr>
        <w:t>Krajský pozemkový úřad pro</w:t>
      </w:r>
      <w:r w:rsidR="000D3DD7" w:rsidRPr="00AB365B">
        <w:rPr>
          <w:rFonts w:ascii="Arial" w:hAnsi="Arial" w:cs="Arial"/>
        </w:rPr>
        <w:t xml:space="preserve"> Královéhradecký kraj</w:t>
      </w:r>
      <w:r w:rsidRPr="00AB365B">
        <w:rPr>
          <w:rFonts w:ascii="Arial" w:hAnsi="Arial" w:cs="Arial"/>
          <w:snapToGrid w:val="0"/>
        </w:rPr>
        <w:t xml:space="preserve">, na adrese </w:t>
      </w:r>
      <w:r w:rsidR="00732B5D" w:rsidRPr="00AB365B">
        <w:rPr>
          <w:rFonts w:ascii="Arial" w:hAnsi="Arial" w:cs="Arial"/>
          <w:snapToGrid w:val="0"/>
        </w:rPr>
        <w:t>Kydlinovská 245, 503 01 Hradec Králové</w:t>
      </w:r>
      <w:r w:rsidRPr="00AB365B">
        <w:rPr>
          <w:rFonts w:ascii="Arial" w:hAnsi="Arial" w:cs="Arial"/>
        </w:rPr>
        <w:t xml:space="preserve"> </w:t>
      </w:r>
    </w:p>
    <w:p w14:paraId="2BB55C1B" w14:textId="41FCD011" w:rsidR="00E0086F" w:rsidRPr="00AB365B" w:rsidRDefault="00E0086F" w:rsidP="00EC1291">
      <w:pPr>
        <w:spacing w:after="120"/>
        <w:ind w:left="567"/>
        <w:jc w:val="both"/>
        <w:rPr>
          <w:rFonts w:ascii="Arial" w:hAnsi="Arial" w:cs="Arial"/>
        </w:rPr>
      </w:pPr>
      <w:r w:rsidRPr="00AB365B">
        <w:rPr>
          <w:rFonts w:ascii="Arial" w:hAnsi="Arial" w:cs="Arial"/>
        </w:rPr>
        <w:t xml:space="preserve">Zastoupená: </w:t>
      </w:r>
      <w:r w:rsidR="000D3DD7" w:rsidRPr="00AB365B">
        <w:rPr>
          <w:rFonts w:ascii="Arial" w:hAnsi="Arial" w:cs="Arial"/>
        </w:rPr>
        <w:t xml:space="preserve">Ing. Petr Lázňovský, ředitel Krajského pozemkového úřadu pro Královéhradecký kraj </w:t>
      </w:r>
    </w:p>
    <w:p w14:paraId="679B3B2B" w14:textId="2B19EA40" w:rsidR="00E0086F" w:rsidRPr="00AB365B" w:rsidRDefault="00E0086F" w:rsidP="00B567D3">
      <w:pPr>
        <w:tabs>
          <w:tab w:val="left" w:pos="4536"/>
        </w:tabs>
        <w:spacing w:after="120"/>
        <w:ind w:left="4536" w:hanging="3969"/>
        <w:jc w:val="both"/>
        <w:rPr>
          <w:rFonts w:ascii="Arial" w:hAnsi="Arial" w:cs="Arial"/>
        </w:rPr>
      </w:pPr>
      <w:r w:rsidRPr="00AB365B">
        <w:rPr>
          <w:rFonts w:ascii="Arial" w:hAnsi="Arial" w:cs="Arial"/>
        </w:rPr>
        <w:t xml:space="preserve">Ve smluvních záležitostech </w:t>
      </w:r>
      <w:r w:rsidR="00EC1291" w:rsidRPr="00AB365B">
        <w:rPr>
          <w:rFonts w:ascii="Arial" w:hAnsi="Arial" w:cs="Arial"/>
        </w:rPr>
        <w:t>zastoupená</w:t>
      </w:r>
      <w:r w:rsidRPr="00AB365B">
        <w:rPr>
          <w:rFonts w:ascii="Arial" w:hAnsi="Arial" w:cs="Arial"/>
        </w:rPr>
        <w:t xml:space="preserve">: </w:t>
      </w:r>
      <w:r w:rsidR="000D3DD7" w:rsidRPr="00AB365B">
        <w:rPr>
          <w:rFonts w:ascii="Arial" w:hAnsi="Arial" w:cs="Arial"/>
        </w:rPr>
        <w:t xml:space="preserve">Ing. </w:t>
      </w:r>
      <w:r w:rsidR="00B567D3" w:rsidRPr="00AB365B">
        <w:rPr>
          <w:rFonts w:ascii="Arial" w:hAnsi="Arial" w:cs="Arial"/>
        </w:rPr>
        <w:t>Petr Lázňovský, ředitel Krajského pozemkového úřadu pro Královéhradecký kraj</w:t>
      </w:r>
    </w:p>
    <w:p w14:paraId="3478702E" w14:textId="71887B4D" w:rsidR="00872316" w:rsidRPr="00AB365B" w:rsidRDefault="00E0086F" w:rsidP="00872316">
      <w:pPr>
        <w:tabs>
          <w:tab w:val="left" w:pos="4536"/>
        </w:tabs>
        <w:spacing w:after="0"/>
        <w:ind w:left="567"/>
        <w:jc w:val="both"/>
        <w:rPr>
          <w:rFonts w:ascii="Arial" w:hAnsi="Arial" w:cs="Arial"/>
        </w:rPr>
      </w:pPr>
      <w:r w:rsidRPr="00AB365B">
        <w:rPr>
          <w:rFonts w:ascii="Arial" w:hAnsi="Arial" w:cs="Arial"/>
        </w:rPr>
        <w:t xml:space="preserve">V technických záležitostech </w:t>
      </w:r>
      <w:r w:rsidR="00EC1291" w:rsidRPr="00AB365B">
        <w:rPr>
          <w:rFonts w:ascii="Arial" w:hAnsi="Arial" w:cs="Arial"/>
        </w:rPr>
        <w:t>zastoupená</w:t>
      </w:r>
      <w:r w:rsidRPr="00AB365B">
        <w:rPr>
          <w:rFonts w:ascii="Arial" w:hAnsi="Arial" w:cs="Arial"/>
        </w:rPr>
        <w:t>:</w:t>
      </w:r>
      <w:r w:rsidR="00872316" w:rsidRPr="00AB365B">
        <w:rPr>
          <w:rFonts w:ascii="Arial" w:hAnsi="Arial" w:cs="Arial"/>
        </w:rPr>
        <w:t xml:space="preserve"> Ing. Jaromír Krejčí, vedoucí Pobočky Jičín,</w:t>
      </w:r>
    </w:p>
    <w:p w14:paraId="4939C5C6" w14:textId="4CDCC70F" w:rsidR="00E0086F" w:rsidRPr="00AB365B" w:rsidRDefault="00872316" w:rsidP="00872316">
      <w:pPr>
        <w:tabs>
          <w:tab w:val="left" w:pos="4536"/>
        </w:tabs>
        <w:spacing w:after="120"/>
        <w:ind w:left="567"/>
        <w:jc w:val="both"/>
        <w:rPr>
          <w:rFonts w:ascii="Arial" w:hAnsi="Arial" w:cs="Arial"/>
        </w:rPr>
      </w:pPr>
      <w:r w:rsidRPr="00AB365B">
        <w:rPr>
          <w:rFonts w:ascii="Arial" w:hAnsi="Arial" w:cs="Arial"/>
          <w:snapToGrid w:val="0"/>
        </w:rPr>
        <w:tab/>
        <w:t xml:space="preserve"> </w:t>
      </w:r>
      <w:r w:rsidR="00226591" w:rsidRPr="00AB365B">
        <w:rPr>
          <w:rFonts w:ascii="Arial" w:hAnsi="Arial" w:cs="Arial"/>
          <w:snapToGrid w:val="0"/>
        </w:rPr>
        <w:t>Ing. Dana Satrapová, Pobočka Jičín</w:t>
      </w:r>
      <w:r w:rsidR="00E0086F" w:rsidRPr="00AB365B">
        <w:rPr>
          <w:rFonts w:ascii="Arial" w:hAnsi="Arial" w:cs="Arial"/>
          <w:iCs/>
        </w:rPr>
        <w:t xml:space="preserve"> </w:t>
      </w:r>
    </w:p>
    <w:p w14:paraId="48651F03" w14:textId="77777777" w:rsidR="00E0086F" w:rsidRPr="00AB365B" w:rsidRDefault="00E0086F" w:rsidP="00EC1291">
      <w:pPr>
        <w:tabs>
          <w:tab w:val="left" w:pos="4536"/>
        </w:tabs>
        <w:spacing w:after="120"/>
        <w:ind w:left="567"/>
        <w:contextualSpacing/>
        <w:jc w:val="both"/>
        <w:rPr>
          <w:rFonts w:ascii="Arial" w:hAnsi="Arial" w:cs="Arial"/>
        </w:rPr>
      </w:pPr>
      <w:r w:rsidRPr="00AB365B">
        <w:rPr>
          <w:rFonts w:ascii="Arial" w:hAnsi="Arial" w:cs="Arial"/>
          <w:b/>
          <w:bCs/>
        </w:rPr>
        <w:t>Kontaktní údaje:</w:t>
      </w:r>
    </w:p>
    <w:p w14:paraId="532D3AC2" w14:textId="263CB119" w:rsidR="008022E9" w:rsidRPr="00AB365B" w:rsidRDefault="00EC4297" w:rsidP="00EC1291">
      <w:pPr>
        <w:tabs>
          <w:tab w:val="left" w:pos="4536"/>
        </w:tabs>
        <w:spacing w:after="120"/>
        <w:ind w:left="567"/>
        <w:contextualSpacing/>
        <w:jc w:val="both"/>
        <w:rPr>
          <w:rFonts w:ascii="Arial" w:hAnsi="Arial" w:cs="Arial"/>
        </w:rPr>
      </w:pPr>
      <w:r w:rsidRPr="00AB365B">
        <w:rPr>
          <w:rFonts w:ascii="Arial" w:hAnsi="Arial" w:cs="Arial"/>
        </w:rPr>
        <w:t xml:space="preserve">Adresa: </w:t>
      </w:r>
      <w:r w:rsidR="006523EC" w:rsidRPr="00AB365B">
        <w:rPr>
          <w:rFonts w:ascii="Arial" w:hAnsi="Arial" w:cs="Arial"/>
        </w:rPr>
        <w:t>Státní pozemkový úřad, KPÚ pro Královéhradecký kraj, Pobočka Jičín, Hav</w:t>
      </w:r>
      <w:r w:rsidR="009253AD" w:rsidRPr="00AB365B">
        <w:rPr>
          <w:rFonts w:ascii="Arial" w:hAnsi="Arial" w:cs="Arial"/>
        </w:rPr>
        <w:t>líčkova 56, 506 01 Jičín</w:t>
      </w:r>
    </w:p>
    <w:p w14:paraId="6A638703" w14:textId="3A2EDB24" w:rsidR="00E0086F" w:rsidRPr="00AB365B" w:rsidRDefault="00E0086F" w:rsidP="00EC1291">
      <w:pPr>
        <w:tabs>
          <w:tab w:val="left" w:pos="4536"/>
        </w:tabs>
        <w:spacing w:after="120"/>
        <w:ind w:left="567"/>
        <w:contextualSpacing/>
        <w:jc w:val="both"/>
        <w:rPr>
          <w:rFonts w:ascii="Arial" w:hAnsi="Arial" w:cs="Arial"/>
        </w:rPr>
      </w:pPr>
      <w:r w:rsidRPr="00AB365B">
        <w:rPr>
          <w:rFonts w:ascii="Arial" w:hAnsi="Arial" w:cs="Arial"/>
        </w:rPr>
        <w:t xml:space="preserve">Tel.: </w:t>
      </w:r>
      <w:r w:rsidR="00226591" w:rsidRPr="00AB365B">
        <w:rPr>
          <w:rFonts w:ascii="Arial" w:hAnsi="Arial" w:cs="Arial"/>
        </w:rPr>
        <w:t xml:space="preserve">(+420) </w:t>
      </w:r>
      <w:r w:rsidR="00A54176" w:rsidRPr="00AB365B">
        <w:rPr>
          <w:rFonts w:ascii="Arial" w:hAnsi="Arial" w:cs="Arial"/>
        </w:rPr>
        <w:t>602 640 793</w:t>
      </w:r>
    </w:p>
    <w:p w14:paraId="073F5E87" w14:textId="2BB7293C" w:rsidR="00E0086F" w:rsidRPr="00AB365B" w:rsidRDefault="00E0086F" w:rsidP="00EC1291">
      <w:pPr>
        <w:tabs>
          <w:tab w:val="left" w:pos="4536"/>
        </w:tabs>
        <w:spacing w:after="120"/>
        <w:ind w:left="567"/>
        <w:contextualSpacing/>
        <w:jc w:val="both"/>
        <w:rPr>
          <w:rFonts w:ascii="Arial" w:hAnsi="Arial" w:cs="Arial"/>
        </w:rPr>
      </w:pPr>
      <w:r w:rsidRPr="00AB365B">
        <w:rPr>
          <w:rFonts w:ascii="Arial" w:hAnsi="Arial" w:cs="Arial"/>
        </w:rPr>
        <w:t>E-mail:</w:t>
      </w:r>
      <w:r w:rsidRPr="00AB365B">
        <w:rPr>
          <w:rFonts w:ascii="Arial" w:hAnsi="Arial" w:cs="Arial"/>
          <w:snapToGrid w:val="0"/>
        </w:rPr>
        <w:t xml:space="preserve"> </w:t>
      </w:r>
      <w:r w:rsidR="00A54176" w:rsidRPr="00AB365B">
        <w:rPr>
          <w:rFonts w:ascii="Arial" w:hAnsi="Arial" w:cs="Arial"/>
          <w:snapToGrid w:val="0"/>
        </w:rPr>
        <w:t>d.satrapova</w:t>
      </w:r>
      <w:r w:rsidR="00226591" w:rsidRPr="00AB365B">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AB365B">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F2B86" w:rsidRDefault="00E0086F" w:rsidP="00024EBF">
      <w:pPr>
        <w:numPr>
          <w:ilvl w:val="0"/>
          <w:numId w:val="14"/>
        </w:numPr>
        <w:spacing w:before="120" w:after="120" w:line="240" w:lineRule="auto"/>
        <w:ind w:left="567" w:hanging="567"/>
        <w:jc w:val="both"/>
        <w:rPr>
          <w:rFonts w:ascii="Arial" w:hAnsi="Arial" w:cs="Arial"/>
          <w:b/>
          <w:highlight w:val="yellow"/>
        </w:rPr>
      </w:pPr>
      <w:r w:rsidRPr="007F2B86">
        <w:rPr>
          <w:rFonts w:ascii="Arial" w:hAnsi="Arial" w:cs="Arial"/>
          <w:b/>
          <w:highlight w:val="yellow"/>
        </w:rPr>
        <w:t>[Obchodní firma zhotovitele]</w:t>
      </w:r>
    </w:p>
    <w:p w14:paraId="32BEDF50" w14:textId="77777777" w:rsidR="00E0086F" w:rsidRPr="007F2B86" w:rsidRDefault="00E0086F" w:rsidP="00EC1291">
      <w:pPr>
        <w:spacing w:after="120"/>
        <w:ind w:left="567"/>
        <w:jc w:val="both"/>
        <w:rPr>
          <w:rFonts w:ascii="Arial" w:hAnsi="Arial" w:cs="Arial"/>
          <w:snapToGrid w:val="0"/>
          <w:highlight w:val="yellow"/>
        </w:rPr>
      </w:pPr>
      <w:r w:rsidRPr="007F2B86">
        <w:rPr>
          <w:rFonts w:ascii="Arial" w:hAnsi="Arial" w:cs="Arial"/>
          <w:highlight w:val="yellow"/>
        </w:rPr>
        <w:t xml:space="preserve">společnost založená a existující podle právního řádu [České republiky], </w:t>
      </w:r>
      <w:r w:rsidRPr="007F2B86">
        <w:rPr>
          <w:rFonts w:ascii="Arial" w:hAnsi="Arial" w:cs="Arial"/>
          <w:bCs/>
          <w:highlight w:val="yellow"/>
        </w:rPr>
        <w:t>se sídlem</w:t>
      </w:r>
      <w:proofErr w:type="gramStart"/>
      <w:r w:rsidRPr="007F2B86">
        <w:rPr>
          <w:rFonts w:ascii="Arial" w:hAnsi="Arial" w:cs="Arial"/>
          <w:bCs/>
          <w:highlight w:val="yellow"/>
        </w:rPr>
        <w:t xml:space="preserve"> </w:t>
      </w:r>
      <w:r w:rsidRPr="007F2B86">
        <w:rPr>
          <w:rFonts w:ascii="Arial" w:hAnsi="Arial" w:cs="Arial"/>
          <w:snapToGrid w:val="0"/>
          <w:highlight w:val="yellow"/>
        </w:rPr>
        <w:t>....</w:t>
      </w:r>
      <w:proofErr w:type="gramEnd"/>
      <w:r w:rsidRPr="007F2B86">
        <w:rPr>
          <w:rFonts w:ascii="Arial" w:hAnsi="Arial" w:cs="Arial"/>
          <w:snapToGrid w:val="0"/>
          <w:highlight w:val="yellow"/>
        </w:rPr>
        <w:t>., IČO: ....., zapsaná v obchodním rejstříku vedeném u ..... soudu v</w:t>
      </w:r>
      <w:proofErr w:type="gramStart"/>
      <w:r w:rsidRPr="007F2B86">
        <w:rPr>
          <w:rFonts w:ascii="Arial" w:hAnsi="Arial" w:cs="Arial"/>
          <w:snapToGrid w:val="0"/>
          <w:highlight w:val="yellow"/>
        </w:rPr>
        <w:t xml:space="preserve"> ....</w:t>
      </w:r>
      <w:proofErr w:type="gramEnd"/>
      <w:r w:rsidRPr="007F2B86">
        <w:rPr>
          <w:rFonts w:ascii="Arial" w:hAnsi="Arial" w:cs="Arial"/>
          <w:snapToGrid w:val="0"/>
          <w:highlight w:val="yellow"/>
        </w:rPr>
        <w:t>., oddíl ....., vložka .....</w:t>
      </w:r>
    </w:p>
    <w:p w14:paraId="5F89DDB9" w14:textId="77777777" w:rsidR="00E0086F" w:rsidRPr="007F2B86" w:rsidRDefault="00E0086F" w:rsidP="00EC1291">
      <w:pPr>
        <w:spacing w:after="120"/>
        <w:ind w:left="567"/>
        <w:jc w:val="both"/>
        <w:rPr>
          <w:rFonts w:ascii="Arial" w:hAnsi="Arial" w:cs="Arial"/>
          <w:bCs/>
          <w:highlight w:val="yellow"/>
        </w:rPr>
      </w:pPr>
      <w:proofErr w:type="gramStart"/>
      <w:r w:rsidRPr="007F2B86">
        <w:rPr>
          <w:rFonts w:ascii="Arial" w:hAnsi="Arial" w:cs="Arial"/>
          <w:snapToGrid w:val="0"/>
          <w:highlight w:val="yellow"/>
        </w:rPr>
        <w:t>Zastoupená: ....</w:t>
      </w:r>
      <w:proofErr w:type="gramEnd"/>
      <w:r w:rsidRPr="007F2B86">
        <w:rPr>
          <w:rFonts w:ascii="Arial" w:hAnsi="Arial" w:cs="Arial"/>
          <w:snapToGrid w:val="0"/>
          <w:highlight w:val="yellow"/>
        </w:rPr>
        <w:t>.</w:t>
      </w:r>
    </w:p>
    <w:p w14:paraId="470BDDFE" w14:textId="7B1CD226" w:rsidR="00E0086F" w:rsidRPr="007F2B86" w:rsidRDefault="00E0086F" w:rsidP="00EC1291">
      <w:pPr>
        <w:spacing w:after="120"/>
        <w:ind w:left="567"/>
        <w:jc w:val="both"/>
        <w:rPr>
          <w:rFonts w:ascii="Arial" w:hAnsi="Arial" w:cs="Arial"/>
          <w:highlight w:val="yellow"/>
        </w:rPr>
      </w:pPr>
      <w:r w:rsidRPr="007F2B86">
        <w:rPr>
          <w:rFonts w:ascii="Arial" w:hAnsi="Arial" w:cs="Arial"/>
          <w:highlight w:val="yellow"/>
        </w:rPr>
        <w:t xml:space="preserve">Ve smluvních záležitostech </w:t>
      </w:r>
      <w:proofErr w:type="gramStart"/>
      <w:r w:rsidR="00EC1291" w:rsidRPr="007F2B86">
        <w:rPr>
          <w:rFonts w:ascii="Arial" w:hAnsi="Arial" w:cs="Arial"/>
          <w:highlight w:val="yellow"/>
        </w:rPr>
        <w:t>zastoupená</w:t>
      </w:r>
      <w:r w:rsidRPr="007F2B86">
        <w:rPr>
          <w:rFonts w:ascii="Arial" w:hAnsi="Arial" w:cs="Arial"/>
          <w:bCs/>
          <w:highlight w:val="yellow"/>
        </w:rPr>
        <w:t xml:space="preserve">: </w:t>
      </w:r>
      <w:r w:rsidRPr="007F2B86">
        <w:rPr>
          <w:rFonts w:ascii="Arial" w:hAnsi="Arial" w:cs="Arial"/>
          <w:snapToGrid w:val="0"/>
          <w:highlight w:val="yellow"/>
        </w:rPr>
        <w:t>....</w:t>
      </w:r>
      <w:proofErr w:type="gramEnd"/>
      <w:r w:rsidRPr="007F2B86">
        <w:rPr>
          <w:rFonts w:ascii="Arial" w:hAnsi="Arial" w:cs="Arial"/>
          <w:snapToGrid w:val="0"/>
          <w:highlight w:val="yellow"/>
        </w:rPr>
        <w:t>.</w:t>
      </w:r>
    </w:p>
    <w:p w14:paraId="2D5046AC" w14:textId="1BB7041A" w:rsidR="00E0086F" w:rsidRPr="007F2B86" w:rsidRDefault="00E0086F" w:rsidP="00EC1291">
      <w:pPr>
        <w:tabs>
          <w:tab w:val="left" w:pos="4536"/>
        </w:tabs>
        <w:spacing w:after="120"/>
        <w:ind w:left="567"/>
        <w:jc w:val="both"/>
        <w:rPr>
          <w:rFonts w:ascii="Arial" w:hAnsi="Arial" w:cs="Arial"/>
          <w:snapToGrid w:val="0"/>
          <w:highlight w:val="yellow"/>
        </w:rPr>
      </w:pPr>
      <w:r w:rsidRPr="007F2B86">
        <w:rPr>
          <w:rFonts w:ascii="Arial" w:hAnsi="Arial" w:cs="Arial"/>
          <w:highlight w:val="yellow"/>
        </w:rPr>
        <w:t xml:space="preserve">V technických záležitostech </w:t>
      </w:r>
      <w:proofErr w:type="gramStart"/>
      <w:r w:rsidR="00EC1291" w:rsidRPr="007F2B86">
        <w:rPr>
          <w:rFonts w:ascii="Arial" w:hAnsi="Arial" w:cs="Arial"/>
          <w:highlight w:val="yellow"/>
        </w:rPr>
        <w:t>zastoupená</w:t>
      </w:r>
      <w:r w:rsidRPr="007F2B86">
        <w:rPr>
          <w:rFonts w:ascii="Arial" w:hAnsi="Arial" w:cs="Arial"/>
          <w:highlight w:val="yellow"/>
        </w:rPr>
        <w:t xml:space="preserve">: </w:t>
      </w:r>
      <w:r w:rsidRPr="007F2B86">
        <w:rPr>
          <w:rFonts w:ascii="Arial" w:hAnsi="Arial" w:cs="Arial"/>
          <w:snapToGrid w:val="0"/>
          <w:highlight w:val="yellow"/>
        </w:rPr>
        <w:t>....</w:t>
      </w:r>
      <w:proofErr w:type="gramEnd"/>
      <w:r w:rsidRPr="007F2B86">
        <w:rPr>
          <w:rFonts w:ascii="Arial" w:hAnsi="Arial" w:cs="Arial"/>
          <w:snapToGrid w:val="0"/>
          <w:highlight w:val="yellow"/>
        </w:rPr>
        <w:t>.</w:t>
      </w:r>
      <w:r w:rsidR="00EC1291" w:rsidRPr="007F2B86">
        <w:rPr>
          <w:rFonts w:ascii="Arial" w:hAnsi="Arial" w:cs="Arial"/>
          <w:snapToGrid w:val="0"/>
          <w:highlight w:val="yellow"/>
        </w:rPr>
        <w:t xml:space="preserve"> </w:t>
      </w:r>
    </w:p>
    <w:p w14:paraId="3E50340C" w14:textId="5F9CA0D0" w:rsidR="005715BF" w:rsidRPr="007F2B86" w:rsidRDefault="00E5155E" w:rsidP="00EC1291">
      <w:pPr>
        <w:tabs>
          <w:tab w:val="left" w:pos="4536"/>
        </w:tabs>
        <w:spacing w:after="120"/>
        <w:ind w:left="567"/>
        <w:jc w:val="both"/>
        <w:rPr>
          <w:rFonts w:ascii="Arial" w:hAnsi="Arial" w:cs="Arial"/>
          <w:snapToGrid w:val="0"/>
          <w:highlight w:val="yellow"/>
        </w:rPr>
      </w:pPr>
      <w:r w:rsidRPr="007F2B86">
        <w:rPr>
          <w:rFonts w:ascii="Arial" w:hAnsi="Arial" w:cs="Arial"/>
          <w:snapToGrid w:val="0"/>
          <w:highlight w:val="yellow"/>
        </w:rPr>
        <w:t>Vedoucí týmu</w:t>
      </w:r>
      <w:r w:rsidR="007274EC" w:rsidRPr="007F2B86">
        <w:rPr>
          <w:rFonts w:ascii="Arial" w:hAnsi="Arial" w:cs="Arial"/>
          <w:snapToGrid w:val="0"/>
          <w:highlight w:val="yellow"/>
        </w:rPr>
        <w:t xml:space="preserve">: </w:t>
      </w:r>
    </w:p>
    <w:p w14:paraId="51D1C9C1" w14:textId="11E425A2" w:rsidR="00CC78B7" w:rsidRPr="007F2B86" w:rsidRDefault="00CC78B7" w:rsidP="00EC1291">
      <w:pPr>
        <w:tabs>
          <w:tab w:val="left" w:pos="4536"/>
        </w:tabs>
        <w:spacing w:after="120"/>
        <w:ind w:left="567"/>
        <w:jc w:val="both"/>
        <w:rPr>
          <w:rFonts w:ascii="Arial" w:hAnsi="Arial" w:cs="Arial"/>
          <w:highlight w:val="yellow"/>
        </w:rPr>
      </w:pPr>
      <w:r w:rsidRPr="007F2B86">
        <w:rPr>
          <w:rFonts w:ascii="Arial" w:hAnsi="Arial" w:cs="Arial"/>
          <w:snapToGrid w:val="0"/>
          <w:highlight w:val="yellow"/>
        </w:rPr>
        <w:t>Zástupce vedoucího týmu:</w:t>
      </w:r>
    </w:p>
    <w:p w14:paraId="7BB3EF73" w14:textId="77777777" w:rsidR="00E0086F" w:rsidRPr="007F2B86" w:rsidRDefault="00E0086F" w:rsidP="00EC1291">
      <w:pPr>
        <w:tabs>
          <w:tab w:val="left" w:pos="4536"/>
        </w:tabs>
        <w:spacing w:after="120"/>
        <w:ind w:left="567"/>
        <w:contextualSpacing/>
        <w:jc w:val="both"/>
        <w:rPr>
          <w:rFonts w:ascii="Arial" w:hAnsi="Arial" w:cs="Arial"/>
          <w:highlight w:val="yellow"/>
        </w:rPr>
      </w:pPr>
      <w:r w:rsidRPr="007F2B86">
        <w:rPr>
          <w:rFonts w:ascii="Arial" w:hAnsi="Arial" w:cs="Arial"/>
          <w:b/>
          <w:bCs/>
          <w:highlight w:val="yellow"/>
        </w:rPr>
        <w:t>Kontaktní údaje:</w:t>
      </w:r>
    </w:p>
    <w:p w14:paraId="40F60D1B" w14:textId="21F2E96A" w:rsidR="00E0086F" w:rsidRPr="007F2B86" w:rsidRDefault="00E0086F" w:rsidP="00EC1291">
      <w:pPr>
        <w:tabs>
          <w:tab w:val="left" w:pos="4536"/>
        </w:tabs>
        <w:spacing w:after="120"/>
        <w:ind w:left="567"/>
        <w:contextualSpacing/>
        <w:jc w:val="both"/>
        <w:rPr>
          <w:rFonts w:ascii="Arial" w:hAnsi="Arial" w:cs="Arial"/>
          <w:highlight w:val="yellow"/>
        </w:rPr>
      </w:pPr>
      <w:proofErr w:type="gramStart"/>
      <w:r w:rsidRPr="007F2B86">
        <w:rPr>
          <w:rFonts w:ascii="Arial" w:hAnsi="Arial" w:cs="Arial"/>
          <w:highlight w:val="yellow"/>
        </w:rPr>
        <w:t xml:space="preserve">Tel.: </w:t>
      </w:r>
      <w:r w:rsidRPr="007F2B86">
        <w:rPr>
          <w:rFonts w:ascii="Arial" w:hAnsi="Arial" w:cs="Arial"/>
          <w:snapToGrid w:val="0"/>
          <w:highlight w:val="yellow"/>
        </w:rPr>
        <w:t>....</w:t>
      </w:r>
      <w:proofErr w:type="gramEnd"/>
      <w:r w:rsidRPr="007F2B86">
        <w:rPr>
          <w:rFonts w:ascii="Arial" w:hAnsi="Arial" w:cs="Arial"/>
          <w:snapToGrid w:val="0"/>
          <w:highlight w:val="yellow"/>
        </w:rPr>
        <w:t>.</w:t>
      </w:r>
    </w:p>
    <w:p w14:paraId="3A61A83D" w14:textId="77777777" w:rsidR="00E0086F" w:rsidRPr="007F2B86" w:rsidRDefault="00E0086F" w:rsidP="00EC1291">
      <w:pPr>
        <w:tabs>
          <w:tab w:val="left" w:pos="4536"/>
        </w:tabs>
        <w:spacing w:after="120"/>
        <w:ind w:left="567"/>
        <w:contextualSpacing/>
        <w:jc w:val="both"/>
        <w:rPr>
          <w:rFonts w:ascii="Arial" w:hAnsi="Arial" w:cs="Arial"/>
          <w:highlight w:val="yellow"/>
        </w:rPr>
      </w:pPr>
      <w:proofErr w:type="gramStart"/>
      <w:r w:rsidRPr="007F2B86">
        <w:rPr>
          <w:rFonts w:ascii="Arial" w:hAnsi="Arial" w:cs="Arial"/>
          <w:highlight w:val="yellow"/>
        </w:rPr>
        <w:t>E-mail:</w:t>
      </w:r>
      <w:r w:rsidRPr="007F2B86">
        <w:rPr>
          <w:rFonts w:ascii="Arial" w:hAnsi="Arial" w:cs="Arial"/>
          <w:snapToGrid w:val="0"/>
          <w:highlight w:val="yellow"/>
        </w:rPr>
        <w:t xml:space="preserve"> ....</w:t>
      </w:r>
      <w:proofErr w:type="gramEnd"/>
      <w:r w:rsidRPr="007F2B86">
        <w:rPr>
          <w:rFonts w:ascii="Arial" w:hAnsi="Arial" w:cs="Arial"/>
          <w:snapToGrid w:val="0"/>
          <w:highlight w:val="yellow"/>
        </w:rPr>
        <w:t>.</w:t>
      </w:r>
    </w:p>
    <w:p w14:paraId="4F80076C" w14:textId="77777777" w:rsidR="00E0086F" w:rsidRPr="007F2B86" w:rsidRDefault="00E0086F" w:rsidP="00EC1291">
      <w:pPr>
        <w:spacing w:after="120"/>
        <w:ind w:left="567"/>
        <w:jc w:val="both"/>
        <w:rPr>
          <w:rFonts w:ascii="Arial" w:hAnsi="Arial" w:cs="Arial"/>
          <w:highlight w:val="yellow"/>
        </w:rPr>
      </w:pPr>
      <w:r w:rsidRPr="007F2B86">
        <w:rPr>
          <w:rFonts w:ascii="Arial" w:hAnsi="Arial" w:cs="Arial"/>
          <w:highlight w:val="yellow"/>
        </w:rPr>
        <w:t xml:space="preserve">ID datové </w:t>
      </w:r>
      <w:proofErr w:type="gramStart"/>
      <w:r w:rsidRPr="007F2B86">
        <w:rPr>
          <w:rFonts w:ascii="Arial" w:hAnsi="Arial" w:cs="Arial"/>
          <w:highlight w:val="yellow"/>
        </w:rPr>
        <w:t>schránky:</w:t>
      </w:r>
      <w:r w:rsidRPr="007F2B86">
        <w:rPr>
          <w:rFonts w:ascii="Arial" w:hAnsi="Arial" w:cs="Arial"/>
          <w:snapToGrid w:val="0"/>
          <w:highlight w:val="yellow"/>
        </w:rPr>
        <w:t xml:space="preserve"> ....</w:t>
      </w:r>
      <w:proofErr w:type="gramEnd"/>
      <w:r w:rsidRPr="007F2B86">
        <w:rPr>
          <w:rFonts w:ascii="Arial" w:hAnsi="Arial" w:cs="Arial"/>
          <w:snapToGrid w:val="0"/>
          <w:highlight w:val="yellow"/>
        </w:rPr>
        <w:t>.</w:t>
      </w:r>
    </w:p>
    <w:p w14:paraId="7DA99D36" w14:textId="77777777" w:rsidR="00E0086F" w:rsidRPr="007F2B86" w:rsidRDefault="00E0086F" w:rsidP="00EC1291">
      <w:pPr>
        <w:tabs>
          <w:tab w:val="left" w:pos="4536"/>
        </w:tabs>
        <w:spacing w:after="120"/>
        <w:ind w:left="567"/>
        <w:contextualSpacing/>
        <w:jc w:val="both"/>
        <w:rPr>
          <w:rFonts w:ascii="Arial" w:hAnsi="Arial" w:cs="Arial"/>
          <w:highlight w:val="yellow"/>
        </w:rPr>
      </w:pPr>
      <w:r w:rsidRPr="007F2B86">
        <w:rPr>
          <w:rFonts w:ascii="Arial" w:hAnsi="Arial" w:cs="Arial"/>
          <w:b/>
          <w:highlight w:val="yellow"/>
        </w:rPr>
        <w:t xml:space="preserve">Bankovní </w:t>
      </w:r>
      <w:proofErr w:type="gramStart"/>
      <w:r w:rsidRPr="007F2B86">
        <w:rPr>
          <w:rFonts w:ascii="Arial" w:hAnsi="Arial" w:cs="Arial"/>
          <w:b/>
          <w:highlight w:val="yellow"/>
        </w:rPr>
        <w:t>spojení:</w:t>
      </w:r>
      <w:r w:rsidRPr="007F2B86">
        <w:rPr>
          <w:rFonts w:ascii="Arial" w:hAnsi="Arial" w:cs="Arial"/>
          <w:snapToGrid w:val="0"/>
          <w:highlight w:val="yellow"/>
        </w:rPr>
        <w:t xml:space="preserve"> ....</w:t>
      </w:r>
      <w:proofErr w:type="gramEnd"/>
      <w:r w:rsidRPr="007F2B86">
        <w:rPr>
          <w:rFonts w:ascii="Arial" w:hAnsi="Arial" w:cs="Arial"/>
          <w:snapToGrid w:val="0"/>
          <w:highlight w:val="yellow"/>
        </w:rPr>
        <w:t>.</w:t>
      </w:r>
    </w:p>
    <w:p w14:paraId="6F011ECB" w14:textId="77777777" w:rsidR="00E0086F" w:rsidRPr="007F2B86" w:rsidRDefault="00E0086F" w:rsidP="00EC1291">
      <w:pPr>
        <w:tabs>
          <w:tab w:val="left" w:pos="4536"/>
        </w:tabs>
        <w:spacing w:after="120"/>
        <w:ind w:left="567"/>
        <w:contextualSpacing/>
        <w:jc w:val="both"/>
        <w:rPr>
          <w:rFonts w:ascii="Arial" w:hAnsi="Arial" w:cs="Arial"/>
          <w:highlight w:val="yellow"/>
        </w:rPr>
      </w:pPr>
      <w:r w:rsidRPr="007F2B86">
        <w:rPr>
          <w:rFonts w:ascii="Arial" w:hAnsi="Arial" w:cs="Arial"/>
          <w:highlight w:val="yellow"/>
        </w:rPr>
        <w:t xml:space="preserve">Číslo </w:t>
      </w:r>
      <w:proofErr w:type="gramStart"/>
      <w:r w:rsidRPr="007F2B86">
        <w:rPr>
          <w:rFonts w:ascii="Arial" w:hAnsi="Arial" w:cs="Arial"/>
          <w:highlight w:val="yellow"/>
        </w:rPr>
        <w:t xml:space="preserve">účtu: </w:t>
      </w:r>
      <w:r w:rsidRPr="007F2B86">
        <w:rPr>
          <w:rFonts w:ascii="Arial" w:hAnsi="Arial" w:cs="Arial"/>
          <w:snapToGrid w:val="0"/>
          <w:highlight w:val="yellow"/>
        </w:rPr>
        <w:t>....</w:t>
      </w:r>
      <w:proofErr w:type="gramEnd"/>
      <w:r w:rsidRPr="007F2B86">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7F2B86">
        <w:rPr>
          <w:rFonts w:ascii="Arial" w:hAnsi="Arial" w:cs="Arial"/>
          <w:highlight w:val="yellow"/>
        </w:rPr>
        <w:t xml:space="preserve">DIČ: </w:t>
      </w:r>
      <w:r w:rsidRPr="007F2B86">
        <w:rPr>
          <w:rFonts w:ascii="Arial" w:hAnsi="Arial" w:cs="Arial"/>
          <w:snapToGrid w:val="0"/>
          <w:highlight w:val="yellow"/>
        </w:rPr>
        <w:t>....</w:t>
      </w:r>
      <w:proofErr w:type="gramEnd"/>
      <w:r w:rsidRPr="007F2B8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26AB770"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Komplexní pozemkové úpravy</w:t>
      </w:r>
      <w:r w:rsidR="00226591">
        <w:rPr>
          <w:rFonts w:ascii="Arial" w:hAnsi="Arial" w:cs="Arial"/>
          <w:b/>
          <w:bCs/>
        </w:rPr>
        <w:t xml:space="preserve"> v </w:t>
      </w:r>
      <w:proofErr w:type="spellStart"/>
      <w:r w:rsidR="00226591">
        <w:rPr>
          <w:rFonts w:ascii="Arial" w:hAnsi="Arial" w:cs="Arial"/>
          <w:b/>
          <w:bCs/>
        </w:rPr>
        <w:t>k.ú</w:t>
      </w:r>
      <w:proofErr w:type="spellEnd"/>
      <w:r w:rsidR="00226591">
        <w:rPr>
          <w:rFonts w:ascii="Arial" w:hAnsi="Arial" w:cs="Arial"/>
          <w:b/>
          <w:bCs/>
        </w:rPr>
        <w:t>. Choteč u Lázní Bělohrad</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F2B86">
        <w:rPr>
          <w:rFonts w:ascii="Arial" w:hAnsi="Arial" w:cs="Arial"/>
          <w:highlight w:val="green"/>
        </w:rPr>
        <w:t>..........</w:t>
      </w:r>
      <w:r w:rsidRPr="007F2B86">
        <w:rPr>
          <w:rFonts w:ascii="Arial" w:hAnsi="Arial" w:cs="Arial"/>
          <w:highlight w:val="green"/>
        </w:rPr>
        <w:t>,</w:t>
      </w:r>
      <w:r w:rsidRPr="00764100">
        <w:rPr>
          <w:rFonts w:ascii="Arial" w:hAnsi="Arial" w:cs="Arial"/>
        </w:rPr>
        <w:t xml:space="preserve"> zveřejněnou Objednatelem dne </w:t>
      </w:r>
      <w:r w:rsidR="009263F2" w:rsidRPr="007F2B86">
        <w:rPr>
          <w:rFonts w:ascii="Arial" w:hAnsi="Arial" w:cs="Arial"/>
          <w:highlight w:val="green"/>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972160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F2B86">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962F22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226591">
        <w:rPr>
          <w:rFonts w:ascii="Arial" w:hAnsi="Arial" w:cs="Arial"/>
          <w:b/>
          <w:bCs/>
          <w:szCs w:val="22"/>
        </w:rPr>
        <w:t xml:space="preserve"> v </w:t>
      </w:r>
      <w:proofErr w:type="spellStart"/>
      <w:r w:rsidR="00226591">
        <w:rPr>
          <w:rFonts w:ascii="Arial" w:hAnsi="Arial" w:cs="Arial"/>
          <w:b/>
          <w:bCs/>
          <w:szCs w:val="22"/>
        </w:rPr>
        <w:t>k.ú</w:t>
      </w:r>
      <w:proofErr w:type="spellEnd"/>
      <w:r w:rsidR="00226591">
        <w:rPr>
          <w:rFonts w:ascii="Arial" w:hAnsi="Arial" w:cs="Arial"/>
          <w:b/>
          <w:bCs/>
          <w:szCs w:val="22"/>
        </w:rPr>
        <w:t>. Choteč u Lázní Bělohrad</w:t>
      </w:r>
      <w:r w:rsidR="007F02BB">
        <w:rPr>
          <w:rFonts w:ascii="Arial" w:hAnsi="Arial" w:cs="Arial"/>
          <w:b/>
          <w:bCs/>
          <w:szCs w:val="22"/>
        </w:rPr>
        <w:t>u</w:t>
      </w:r>
      <w:r w:rsidR="00226591">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080584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226591">
        <w:rPr>
          <w:rFonts w:ascii="Arial" w:hAnsi="Arial" w:cs="Arial"/>
        </w:rPr>
        <w:t>Choteč u Lázní Bělohrad</w:t>
      </w:r>
      <w:r w:rsidR="008828B5">
        <w:rPr>
          <w:rFonts w:ascii="Arial" w:hAnsi="Arial" w:cs="Arial"/>
        </w:rPr>
        <w:t>u</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A64352">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A64352" w:rsidRDefault="002B735B" w:rsidP="00A64352">
            <w:pPr>
              <w:tabs>
                <w:tab w:val="right" w:pos="990"/>
              </w:tabs>
              <w:spacing w:after="0" w:line="240" w:lineRule="auto"/>
              <w:ind w:left="425" w:right="567" w:hanging="425"/>
              <w:jc w:val="right"/>
              <w:rPr>
                <w:rFonts w:ascii="Arial" w:hAnsi="Arial" w:cs="Arial"/>
                <w:highlight w:val="yellow"/>
              </w:rPr>
            </w:pPr>
            <w:proofErr w:type="gramStart"/>
            <w:r w:rsidRPr="00A64352">
              <w:rPr>
                <w:rFonts w:ascii="Arial" w:hAnsi="Arial" w:cs="Arial"/>
                <w:snapToGrid w:val="0"/>
                <w:highlight w:val="yellow"/>
              </w:rPr>
              <w:t>..........</w:t>
            </w:r>
            <w:r w:rsidR="00F656CF" w:rsidRPr="00A64352">
              <w:rPr>
                <w:rFonts w:ascii="Arial" w:hAnsi="Arial" w:cs="Arial"/>
                <w:snapToGrid w:val="0"/>
                <w:highlight w:val="yellow"/>
              </w:rPr>
              <w:t>,-</w:t>
            </w:r>
            <w:proofErr w:type="gramEnd"/>
            <w:r w:rsidR="00F656CF" w:rsidRPr="00A64352">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A64352" w:rsidRDefault="002B735B" w:rsidP="00A64352">
            <w:pPr>
              <w:tabs>
                <w:tab w:val="right" w:pos="990"/>
              </w:tabs>
              <w:spacing w:after="0" w:line="240" w:lineRule="auto"/>
              <w:ind w:left="425" w:right="567" w:hanging="425"/>
              <w:jc w:val="right"/>
              <w:rPr>
                <w:rFonts w:ascii="Arial" w:hAnsi="Arial" w:cs="Arial"/>
                <w:highlight w:val="yellow"/>
              </w:rPr>
            </w:pPr>
            <w:proofErr w:type="gramStart"/>
            <w:r w:rsidRPr="00A64352">
              <w:rPr>
                <w:rFonts w:ascii="Arial" w:hAnsi="Arial" w:cs="Arial"/>
                <w:snapToGrid w:val="0"/>
                <w:highlight w:val="yellow"/>
              </w:rPr>
              <w:t>..........</w:t>
            </w:r>
            <w:r w:rsidR="00F656CF" w:rsidRPr="00A64352">
              <w:rPr>
                <w:rFonts w:ascii="Arial" w:hAnsi="Arial" w:cs="Arial"/>
                <w:snapToGrid w:val="0"/>
                <w:highlight w:val="yellow"/>
              </w:rPr>
              <w:t>,-</w:t>
            </w:r>
            <w:proofErr w:type="gramEnd"/>
            <w:r w:rsidR="00F656CF" w:rsidRPr="00A64352">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A64352" w:rsidRDefault="002B735B" w:rsidP="00A64352">
            <w:pPr>
              <w:tabs>
                <w:tab w:val="right" w:pos="990"/>
              </w:tabs>
              <w:spacing w:after="0" w:line="240" w:lineRule="auto"/>
              <w:ind w:left="425" w:right="567" w:hanging="425"/>
              <w:jc w:val="right"/>
              <w:rPr>
                <w:rFonts w:ascii="Arial" w:hAnsi="Arial" w:cs="Arial"/>
                <w:highlight w:val="yellow"/>
              </w:rPr>
            </w:pPr>
            <w:proofErr w:type="gramStart"/>
            <w:r w:rsidRPr="00A64352">
              <w:rPr>
                <w:rFonts w:ascii="Arial" w:hAnsi="Arial" w:cs="Arial"/>
                <w:snapToGrid w:val="0"/>
                <w:highlight w:val="yellow"/>
              </w:rPr>
              <w:t>..........</w:t>
            </w:r>
            <w:r w:rsidR="00F656CF" w:rsidRPr="00A64352">
              <w:rPr>
                <w:rFonts w:ascii="Arial" w:hAnsi="Arial" w:cs="Arial"/>
                <w:snapToGrid w:val="0"/>
                <w:highlight w:val="yellow"/>
              </w:rPr>
              <w:t>,-</w:t>
            </w:r>
            <w:proofErr w:type="gramEnd"/>
            <w:r w:rsidR="00F656CF" w:rsidRPr="00A64352">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A64352" w:rsidRDefault="002B735B" w:rsidP="00A64352">
            <w:pPr>
              <w:tabs>
                <w:tab w:val="right" w:pos="990"/>
              </w:tabs>
              <w:spacing w:after="0" w:line="240" w:lineRule="auto"/>
              <w:ind w:left="425" w:right="567" w:hanging="425"/>
              <w:jc w:val="right"/>
              <w:rPr>
                <w:rFonts w:ascii="Arial" w:hAnsi="Arial" w:cs="Arial"/>
                <w:highlight w:val="yellow"/>
              </w:rPr>
            </w:pPr>
            <w:proofErr w:type="gramStart"/>
            <w:r w:rsidRPr="00A64352">
              <w:rPr>
                <w:rFonts w:ascii="Arial" w:hAnsi="Arial" w:cs="Arial"/>
                <w:snapToGrid w:val="0"/>
                <w:highlight w:val="yellow"/>
              </w:rPr>
              <w:t>..........</w:t>
            </w:r>
            <w:r w:rsidR="00F656CF" w:rsidRPr="00A64352">
              <w:rPr>
                <w:rFonts w:ascii="Arial" w:hAnsi="Arial" w:cs="Arial"/>
                <w:snapToGrid w:val="0"/>
                <w:highlight w:val="yellow"/>
              </w:rPr>
              <w:t>,-</w:t>
            </w:r>
            <w:proofErr w:type="gramEnd"/>
            <w:r w:rsidR="00F656CF" w:rsidRPr="00A64352">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A64352" w:rsidRDefault="002B735B" w:rsidP="00A64352">
            <w:pPr>
              <w:tabs>
                <w:tab w:val="right" w:pos="990"/>
              </w:tabs>
              <w:spacing w:after="0" w:line="240" w:lineRule="auto"/>
              <w:ind w:left="425" w:right="567" w:hanging="425"/>
              <w:jc w:val="right"/>
              <w:rPr>
                <w:rFonts w:ascii="Arial" w:hAnsi="Arial" w:cs="Arial"/>
                <w:highlight w:val="yellow"/>
              </w:rPr>
            </w:pPr>
            <w:proofErr w:type="gramStart"/>
            <w:r w:rsidRPr="00A64352">
              <w:rPr>
                <w:rFonts w:ascii="Arial" w:hAnsi="Arial" w:cs="Arial"/>
                <w:snapToGrid w:val="0"/>
                <w:highlight w:val="yellow"/>
              </w:rPr>
              <w:t>..........</w:t>
            </w:r>
            <w:r w:rsidR="00F656CF" w:rsidRPr="00A64352">
              <w:rPr>
                <w:rFonts w:ascii="Arial" w:hAnsi="Arial" w:cs="Arial"/>
                <w:snapToGrid w:val="0"/>
                <w:highlight w:val="yellow"/>
              </w:rPr>
              <w:t>,-</w:t>
            </w:r>
            <w:proofErr w:type="gramEnd"/>
            <w:r w:rsidR="00F656CF" w:rsidRPr="00A64352">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A64352" w:rsidRDefault="002B735B" w:rsidP="00A64352">
            <w:pPr>
              <w:tabs>
                <w:tab w:val="right" w:pos="990"/>
              </w:tabs>
              <w:spacing w:after="0" w:line="240" w:lineRule="auto"/>
              <w:ind w:left="425" w:right="567" w:hanging="425"/>
              <w:jc w:val="right"/>
              <w:rPr>
                <w:rFonts w:ascii="Arial" w:hAnsi="Arial" w:cs="Arial"/>
                <w:highlight w:val="yellow"/>
              </w:rPr>
            </w:pPr>
            <w:proofErr w:type="gramStart"/>
            <w:r w:rsidRPr="00A64352">
              <w:rPr>
                <w:rFonts w:ascii="Arial" w:hAnsi="Arial" w:cs="Arial"/>
                <w:snapToGrid w:val="0"/>
                <w:highlight w:val="yellow"/>
              </w:rPr>
              <w:t>..........</w:t>
            </w:r>
            <w:r w:rsidR="00F656CF" w:rsidRPr="00A64352">
              <w:rPr>
                <w:rFonts w:ascii="Arial" w:hAnsi="Arial" w:cs="Arial"/>
                <w:snapToGrid w:val="0"/>
                <w:highlight w:val="yellow"/>
              </w:rPr>
              <w:t>,-</w:t>
            </w:r>
            <w:proofErr w:type="gramEnd"/>
            <w:r w:rsidR="00F656CF" w:rsidRPr="00A64352">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D96751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226591">
        <w:rPr>
          <w:rFonts w:ascii="Arial" w:hAnsi="Arial" w:cs="Arial"/>
          <w:szCs w:val="22"/>
        </w:rPr>
        <w:t xml:space="preserve">na adresu: </w:t>
      </w:r>
      <w:r w:rsidR="00226591" w:rsidRPr="00341AD7">
        <w:rPr>
          <w:rFonts w:ascii="Arial" w:hAnsi="Arial" w:cs="Arial"/>
          <w:b/>
          <w:bCs/>
          <w:szCs w:val="22"/>
        </w:rPr>
        <w:t>Státní pozemkový úřad, Krajský pozemkový úřad pro Královéhradecký kraj, Pobočka Jičín, Havlíčkova 56, 50601 Jičín</w:t>
      </w:r>
      <w:r w:rsidR="00E952EA" w:rsidRPr="00226591">
        <w:rPr>
          <w:rFonts w:ascii="Arial" w:hAnsi="Arial" w:cs="Arial"/>
          <w:szCs w:val="22"/>
        </w:rPr>
        <w:t>.</w:t>
      </w:r>
      <w:r w:rsidR="002F2B82" w:rsidRPr="00226591">
        <w:rPr>
          <w:rFonts w:ascii="Arial" w:hAnsi="Arial" w:cs="Arial"/>
          <w:szCs w:val="22"/>
        </w:rPr>
        <w:t xml:space="preserve"> </w:t>
      </w:r>
      <w:r w:rsidR="00497BE2" w:rsidRPr="00226591">
        <w:rPr>
          <w:rFonts w:ascii="Arial" w:hAnsi="Arial" w:cs="Arial"/>
          <w:szCs w:val="22"/>
        </w:rPr>
        <w:t>N</w:t>
      </w:r>
      <w:r w:rsidR="00497BE2" w:rsidRPr="00C62699">
        <w:rPr>
          <w:rFonts w:ascii="Arial" w:hAnsi="Arial" w:cs="Arial"/>
          <w:szCs w:val="22"/>
        </w:rPr>
        <w:t>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w:t>
      </w:r>
      <w:r w:rsidR="00497BE2" w:rsidRPr="00C62699">
        <w:rPr>
          <w:rFonts w:ascii="Arial" w:hAnsi="Arial" w:cs="Arial"/>
          <w:szCs w:val="22"/>
        </w:rPr>
        <w:lastRenderedPageBreak/>
        <w:t xml:space="preserve">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EF3496D" w:rsidR="0008597D" w:rsidRPr="009060BB" w:rsidRDefault="00226591" w:rsidP="0008597D">
      <w:pPr>
        <w:pStyle w:val="Level2"/>
        <w:spacing w:line="240" w:lineRule="auto"/>
        <w:ind w:left="567" w:hanging="567"/>
        <w:jc w:val="both"/>
        <w:rPr>
          <w:rFonts w:ascii="Arial" w:hAnsi="Arial" w:cs="Arial"/>
          <w:szCs w:val="22"/>
        </w:rPr>
      </w:pPr>
      <w:bookmarkStart w:id="38" w:name="_Ref50747173"/>
      <w:bookmarkStart w:id="39" w:name="_Hlk63750513"/>
      <w:r>
        <w:rPr>
          <w:rStyle w:val="cf01"/>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0BE022B" w:rsidR="00B022EF" w:rsidRPr="009060BB" w:rsidRDefault="00226591"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Style w:val="cf01"/>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w:t>
      </w:r>
      <w:r w:rsidR="00B022EF" w:rsidRPr="4CFF60DB">
        <w:rPr>
          <w:rFonts w:ascii="Arial" w:eastAsia="Calibri" w:hAnsi="Arial" w:cs="Arial"/>
        </w:rPr>
        <w:lastRenderedPageBreak/>
        <w:t xml:space="preserve">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DB269D8" w:rsidR="006B518C" w:rsidRPr="00764100" w:rsidRDefault="0059253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Style w:val="cf01"/>
        </w:rPr>
        <w:t>NENÍ PŘEDMĚTEM TÉTO SMLOUVY</w:t>
      </w:r>
      <w:r w:rsidRPr="00764100">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r w:rsidR="00FA228F">
        <w:rPr>
          <w:rFonts w:ascii="Arial" w:hAnsi="Arial" w:cs="Arial"/>
          <w:szCs w:val="22"/>
        </w:rPr>
        <w:t xml:space="preserve"> </w:t>
      </w:r>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2A4E78C7" w:rsidR="00F821DF" w:rsidRPr="00764100" w:rsidRDefault="00592532" w:rsidP="00C643A6">
      <w:pPr>
        <w:pStyle w:val="Level3"/>
        <w:tabs>
          <w:tab w:val="clear" w:pos="2041"/>
        </w:tabs>
        <w:ind w:left="1418"/>
        <w:jc w:val="both"/>
        <w:rPr>
          <w:rFonts w:ascii="Arial" w:hAnsi="Arial" w:cs="Arial"/>
          <w:szCs w:val="22"/>
        </w:rPr>
      </w:pPr>
      <w:bookmarkStart w:id="67" w:name="_Ref64278899"/>
      <w:r>
        <w:rPr>
          <w:rStyle w:val="cf01"/>
        </w:rPr>
        <w:t>NENÍ PŘEDMĚTEM TÉTO SMLOUVY</w:t>
      </w:r>
      <w:r w:rsidRPr="00764100">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7"/>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4FA6314D"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6102FC">
        <w:rPr>
          <w:rFonts w:ascii="Arial" w:hAnsi="Arial" w:cs="Arial"/>
          <w:szCs w:val="22"/>
        </w:rPr>
        <w:t>:</w:t>
      </w:r>
      <w:bookmarkEnd w:id="91"/>
      <w:r w:rsidR="005E1163">
        <w:rPr>
          <w:rFonts w:ascii="Arial" w:hAnsi="Arial" w:cs="Arial"/>
          <w:szCs w:val="22"/>
        </w:rPr>
        <w:t xml:space="preserve"> </w:t>
      </w:r>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DD194F">
        <w:rPr>
          <w:rFonts w:ascii="Arial" w:hAnsi="Arial" w:cs="Arial"/>
          <w:szCs w:val="22"/>
          <w:highlight w:val="cyan"/>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B94672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BA28E1">
        <w:rPr>
          <w:rFonts w:ascii="Arial" w:hAnsi="Arial" w:cs="Arial"/>
          <w:szCs w:val="22"/>
        </w:rPr>
        <w:t xml:space="preserve"> Jičín</w:t>
      </w:r>
      <w:r w:rsidR="00127C34" w:rsidRPr="00C62699">
        <w:rPr>
          <w:rFonts w:ascii="Arial" w:hAnsi="Arial" w:cs="Arial"/>
          <w:szCs w:val="22"/>
        </w:rPr>
        <w:t xml:space="preserve">, adresa </w:t>
      </w:r>
      <w:r w:rsidR="00BA28E1">
        <w:rPr>
          <w:rFonts w:ascii="Arial" w:hAnsi="Arial" w:cs="Arial"/>
          <w:szCs w:val="22"/>
        </w:rPr>
        <w:t>Havlíčkova 56, 50601 Jičín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C223BF4"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2"/>
      <w:r w:rsidR="004667C6" w:rsidRPr="00AA6BDE">
        <w:rPr>
          <w:rFonts w:ascii="Arial" w:hAnsi="Arial" w:cs="Arial"/>
          <w:b/>
          <w:bCs/>
          <w:szCs w:val="22"/>
        </w:rPr>
        <w:t xml:space="preserve">60 + </w:t>
      </w:r>
      <w:r w:rsidR="004667C6" w:rsidRPr="00AA6BDE">
        <w:rPr>
          <w:rFonts w:ascii="Arial" w:hAnsi="Arial" w:cs="Arial"/>
          <w:b/>
          <w:bCs/>
          <w:szCs w:val="22"/>
          <w:highlight w:val="yellow"/>
        </w:rPr>
        <w:t>..........</w:t>
      </w:r>
      <w:r w:rsidR="004667C6" w:rsidRPr="00AA6BDE">
        <w:rPr>
          <w:rFonts w:ascii="Arial" w:hAnsi="Arial" w:cs="Arial"/>
          <w:b/>
          <w:bCs/>
          <w:szCs w:val="22"/>
        </w:rPr>
        <w:t xml:space="preserve"> měsíců</w:t>
      </w:r>
      <w:r w:rsidR="004667C6" w:rsidRPr="00C62699">
        <w:rPr>
          <w:rFonts w:ascii="Arial" w:hAnsi="Arial" w:cs="Arial"/>
          <w:szCs w:val="22"/>
        </w:rPr>
        <w:t xml:space="preserve"> </w:t>
      </w:r>
      <w:commentRangeEnd w:id="142"/>
      <w:r w:rsidR="00056E51">
        <w:rPr>
          <w:rStyle w:val="Odkaznakoment"/>
          <w:snapToGrid/>
          <w:kern w:val="2"/>
        </w:rPr>
        <w:commentReference w:id="142"/>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8828B5">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09B58C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971306">
        <w:rPr>
          <w:rFonts w:ascii="Arial" w:hAnsi="Arial" w:cs="Arial"/>
          <w:b/>
          <w:bCs/>
          <w:szCs w:val="22"/>
        </w:rPr>
        <w:t>1</w:t>
      </w:r>
      <w:r w:rsidRPr="003E3670">
        <w:rPr>
          <w:rFonts w:ascii="Arial" w:hAnsi="Arial" w:cs="Arial"/>
          <w:b/>
          <w:bCs/>
          <w:szCs w:val="22"/>
        </w:rPr>
        <w:t>0 %</w:t>
      </w:r>
      <w:r w:rsidRPr="00C62699">
        <w:rPr>
          <w:rFonts w:ascii="Arial" w:hAnsi="Arial" w:cs="Arial"/>
          <w:szCs w:val="22"/>
        </w:rPr>
        <w:t xml:space="preserve">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8828B5">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0F3A7C">
        <w:rPr>
          <w:rFonts w:ascii="Arial" w:eastAsia="Times New Roman" w:hAnsi="Arial" w:cs="Arial"/>
          <w:b/>
          <w:highlight w:val="yellow"/>
          <w:lang w:eastAsia="cs-CZ"/>
        </w:rPr>
        <w:t>[Obchodní firma Zhotovitele]</w:t>
      </w:r>
    </w:p>
    <w:p w14:paraId="52DB552F" w14:textId="2F98C0B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Pr="00971306">
        <w:rPr>
          <w:rFonts w:ascii="Arial" w:eastAsia="Times New Roman" w:hAnsi="Arial" w:cs="Arial"/>
          <w:bCs/>
          <w:lang w:eastAsia="cs-CZ"/>
        </w:rPr>
        <w:t xml:space="preserve">: </w:t>
      </w:r>
      <w:r w:rsidR="000F3A7C" w:rsidRPr="00971306">
        <w:rPr>
          <w:rFonts w:ascii="Arial" w:eastAsia="Times New Roman" w:hAnsi="Arial" w:cs="Arial"/>
          <w:bCs/>
          <w:lang w:eastAsia="cs-CZ"/>
        </w:rPr>
        <w:t>Hradec Králové</w:t>
      </w:r>
      <w:r w:rsidRPr="00ED6435">
        <w:rPr>
          <w:rFonts w:ascii="Arial" w:eastAsia="Times New Roman" w:hAnsi="Arial" w:cs="Arial"/>
          <w:bCs/>
          <w:lang w:eastAsia="cs-CZ"/>
        </w:rPr>
        <w:tab/>
        <w:t xml:space="preserve">Místo: </w:t>
      </w:r>
      <w:r w:rsidRPr="000F3A7C">
        <w:rPr>
          <w:rFonts w:ascii="Arial" w:eastAsia="Times New Roman" w:hAnsi="Arial" w:cs="Arial"/>
          <w:bCs/>
          <w:highlight w:val="yellow"/>
          <w:lang w:eastAsia="cs-CZ"/>
        </w:rPr>
        <w:t>…………</w:t>
      </w:r>
    </w:p>
    <w:p w14:paraId="435FBFFE" w14:textId="2906022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
    <w:p w14:paraId="2500063D" w14:textId="3F1FBD9C" w:rsidR="002B735B" w:rsidRDefault="002B735B" w:rsidP="000F3A7C">
      <w:pPr>
        <w:tabs>
          <w:tab w:val="left" w:pos="1155"/>
        </w:tabs>
        <w:spacing w:after="0" w:line="240" w:lineRule="auto"/>
        <w:rPr>
          <w:rFonts w:ascii="Arial" w:eastAsia="Times New Roman" w:hAnsi="Arial" w:cs="Arial"/>
          <w:bCs/>
          <w:lang w:eastAsia="cs-CZ"/>
        </w:rPr>
      </w:pPr>
    </w:p>
    <w:p w14:paraId="5768A0A2" w14:textId="77777777" w:rsidR="000F3A7C" w:rsidRPr="00ED6435" w:rsidRDefault="000F3A7C" w:rsidP="000F3A7C">
      <w:pPr>
        <w:tabs>
          <w:tab w:val="left" w:pos="1155"/>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D49A07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Pr="00971306">
        <w:rPr>
          <w:rFonts w:ascii="Arial" w:eastAsia="Times New Roman" w:hAnsi="Arial" w:cs="Arial"/>
          <w:bCs/>
          <w:lang w:eastAsia="cs-CZ"/>
        </w:rPr>
        <w:t xml:space="preserve">: </w:t>
      </w:r>
      <w:r w:rsidR="000F3A7C" w:rsidRPr="00971306">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0F3A7C">
        <w:rPr>
          <w:rFonts w:ascii="Arial" w:eastAsia="Times New Roman" w:hAnsi="Arial" w:cs="Arial"/>
          <w:bCs/>
          <w:highlight w:val="yellow"/>
          <w:lang w:eastAsia="cs-CZ"/>
        </w:rPr>
        <w:t>…………</w:t>
      </w:r>
    </w:p>
    <w:p w14:paraId="340842AD" w14:textId="74978BAA" w:rsidR="002B735B" w:rsidRDefault="002B735B" w:rsidP="002B735B">
      <w:pPr>
        <w:tabs>
          <w:tab w:val="left" w:pos="567"/>
          <w:tab w:val="left" w:pos="5670"/>
        </w:tabs>
        <w:spacing w:after="0" w:line="240" w:lineRule="auto"/>
        <w:rPr>
          <w:rFonts w:ascii="Arial" w:eastAsia="Times New Roman" w:hAnsi="Arial" w:cs="Arial"/>
          <w:bCs/>
          <w:lang w:eastAsia="cs-CZ"/>
        </w:rPr>
      </w:pPr>
      <w:r w:rsidRPr="00971306">
        <w:rPr>
          <w:rFonts w:ascii="Arial" w:eastAsia="Times New Roman" w:hAnsi="Arial" w:cs="Arial"/>
          <w:bCs/>
          <w:lang w:eastAsia="cs-CZ"/>
        </w:rPr>
        <w:t xml:space="preserve">Funkce: </w:t>
      </w:r>
      <w:r w:rsidR="000F3A7C" w:rsidRPr="00971306">
        <w:rPr>
          <w:rFonts w:ascii="Arial" w:eastAsia="Times New Roman" w:hAnsi="Arial" w:cs="Arial"/>
          <w:bCs/>
          <w:lang w:eastAsia="cs-CZ"/>
        </w:rPr>
        <w:t>ředitel Krajského pozemkového úřadu</w:t>
      </w:r>
      <w:r w:rsidR="000F3A7C">
        <w:rPr>
          <w:rFonts w:ascii="Arial" w:eastAsia="Times New Roman" w:hAnsi="Arial" w:cs="Arial"/>
          <w:bCs/>
          <w:lang w:eastAsia="cs-CZ"/>
        </w:rPr>
        <w:t xml:space="preserve">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0F3A7C">
        <w:rPr>
          <w:rFonts w:ascii="Arial" w:eastAsia="Times New Roman" w:hAnsi="Arial" w:cs="Arial"/>
          <w:bCs/>
          <w:highlight w:val="yellow"/>
          <w:lang w:eastAsia="cs-CZ"/>
        </w:rPr>
        <w:t>…………</w:t>
      </w:r>
    </w:p>
    <w:p w14:paraId="4EEAF0A1" w14:textId="5096173B" w:rsidR="000F3A7C" w:rsidRPr="00ED6435" w:rsidRDefault="000F3A7C" w:rsidP="002B735B">
      <w:pPr>
        <w:tabs>
          <w:tab w:val="left" w:pos="567"/>
          <w:tab w:val="left" w:pos="5670"/>
        </w:tabs>
        <w:spacing w:after="0" w:line="240" w:lineRule="auto"/>
        <w:rPr>
          <w:rFonts w:ascii="Arial" w:eastAsia="Times New Roman" w:hAnsi="Arial" w:cs="Arial"/>
          <w:bCs/>
          <w:lang w:eastAsia="cs-CZ"/>
        </w:rPr>
      </w:pPr>
      <w:r w:rsidRPr="00971306">
        <w:rPr>
          <w:rFonts w:ascii="Arial" w:eastAsia="Times New Roman" w:hAnsi="Arial" w:cs="Arial"/>
          <w:bCs/>
          <w:lang w:eastAsia="cs-CZ"/>
        </w:rPr>
        <w:t>pro Královéhradecký kraj</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2" w:author="Žáková Petra Ing." w:date="2024-04-16T10:02:00Z" w:initials="ŽPI">
    <w:p w14:paraId="653E4023" w14:textId="77777777" w:rsidR="00056E51" w:rsidRDefault="00056E51" w:rsidP="00DC7076">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3E40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8CB2B" w16cex:dateUtc="2024-04-16T0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3E4023" w16cid:durableId="29C8CB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E8A62" w14:textId="77777777" w:rsidR="00390931" w:rsidRDefault="00390931" w:rsidP="007936E4">
      <w:pPr>
        <w:spacing w:after="0"/>
      </w:pPr>
      <w:r>
        <w:separator/>
      </w:r>
    </w:p>
  </w:endnote>
  <w:endnote w:type="continuationSeparator" w:id="0">
    <w:p w14:paraId="51ED53B6" w14:textId="77777777" w:rsidR="00390931" w:rsidRDefault="00390931" w:rsidP="007936E4">
      <w:pPr>
        <w:spacing w:after="0"/>
      </w:pPr>
      <w:r>
        <w:continuationSeparator/>
      </w:r>
    </w:p>
  </w:endnote>
  <w:endnote w:type="continuationNotice" w:id="1">
    <w:p w14:paraId="64F8EB4B" w14:textId="77777777" w:rsidR="00390931" w:rsidRDefault="0039093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3E862" w14:textId="77777777" w:rsidR="00390931" w:rsidRDefault="00390931" w:rsidP="007936E4">
      <w:pPr>
        <w:spacing w:after="0"/>
      </w:pPr>
      <w:r>
        <w:separator/>
      </w:r>
    </w:p>
  </w:footnote>
  <w:footnote w:type="continuationSeparator" w:id="0">
    <w:p w14:paraId="63BDB820" w14:textId="77777777" w:rsidR="00390931" w:rsidRDefault="00390931" w:rsidP="007936E4">
      <w:pPr>
        <w:spacing w:after="0"/>
      </w:pPr>
      <w:r>
        <w:continuationSeparator/>
      </w:r>
    </w:p>
  </w:footnote>
  <w:footnote w:type="continuationNotice" w:id="1">
    <w:p w14:paraId="381AECAC" w14:textId="77777777" w:rsidR="00390931" w:rsidRDefault="0039093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BB4927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Pr="00AB365B">
      <w:rPr>
        <w:szCs w:val="16"/>
      </w:rPr>
      <w:t xml:space="preserve">Komplexní pozemkové úpravy </w:t>
    </w:r>
    <w:r w:rsidR="00DC358C" w:rsidRPr="00AB365B">
      <w:rPr>
        <w:szCs w:val="16"/>
      </w:rPr>
      <w:t xml:space="preserve">v k. </w:t>
    </w:r>
    <w:proofErr w:type="spellStart"/>
    <w:r w:rsidR="00DC358C" w:rsidRPr="00AB365B">
      <w:rPr>
        <w:szCs w:val="16"/>
      </w:rPr>
      <w:t>ú.</w:t>
    </w:r>
    <w:proofErr w:type="spellEnd"/>
    <w:r w:rsidR="00DC358C" w:rsidRPr="00AB365B">
      <w:rPr>
        <w:szCs w:val="16"/>
      </w:rPr>
      <w:t xml:space="preserve"> Choteč u Lázní Bělohrad</w:t>
    </w:r>
    <w:r w:rsidR="007F02BB">
      <w:rPr>
        <w:szCs w:val="16"/>
      </w:rPr>
      <w: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09B88" w14:textId="1C451E96" w:rsidR="005D6AAF" w:rsidRPr="00BB7267" w:rsidRDefault="005D6AA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BB7267">
      <w:rPr>
        <w:rFonts w:cs="Arial"/>
        <w:szCs w:val="16"/>
        <w:lang w:val="fr-FR" w:eastAsia="cs-CZ"/>
      </w:rPr>
      <w:tab/>
    </w:r>
    <w:r w:rsidR="00BB7267">
      <w:rPr>
        <w:rFonts w:cs="Arial"/>
        <w:szCs w:val="16"/>
        <w:lang w:val="fr-FR" w:eastAsia="cs-CZ"/>
      </w:rPr>
      <w:tab/>
    </w:r>
    <w:r w:rsidRPr="00AE6FD8">
      <w:rPr>
        <w:rFonts w:cs="Arial"/>
        <w:szCs w:val="16"/>
        <w:lang w:val="fr-FR" w:eastAsia="cs-CZ"/>
      </w:rPr>
      <w:t>UID :</w:t>
    </w:r>
    <w:r w:rsidR="00BB7267">
      <w:rPr>
        <w:rFonts w:cs="Arial"/>
        <w:szCs w:val="16"/>
        <w:lang w:val="fr-FR" w:eastAsia="cs-CZ"/>
      </w:rPr>
      <w:t xml:space="preserve"> </w:t>
    </w:r>
  </w:p>
  <w:p w14:paraId="5EB20BA7" w14:textId="262AEE9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1C8754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w:t>
    </w:r>
    <w:r w:rsidRPr="00AB365B">
      <w:rPr>
        <w:rFonts w:cs="Arial"/>
        <w:szCs w:val="16"/>
        <w:lang w:val="fr-FR" w:eastAsia="cs-CZ"/>
      </w:rPr>
      <w:t xml:space="preserve">vé úpravy </w:t>
    </w:r>
    <w:r w:rsidR="00DC358C" w:rsidRPr="00AB365B">
      <w:rPr>
        <w:rFonts w:cs="Arial"/>
        <w:szCs w:val="16"/>
        <w:lang w:val="fr-FR" w:eastAsia="cs-CZ"/>
      </w:rPr>
      <w:t xml:space="preserve">v k. ú. </w:t>
    </w:r>
    <w:r w:rsidR="00DC358C" w:rsidRPr="00AB365B">
      <w:rPr>
        <w:rFonts w:cs="Arial"/>
        <w:szCs w:val="16"/>
        <w:lang w:val="fr-FR" w:eastAsia="cs-CZ"/>
      </w:rPr>
      <w:t>Choteč u Lázní Bělohrad</w:t>
    </w:r>
    <w:r w:rsidR="007F02BB">
      <w:rPr>
        <w:rFonts w:cs="Arial"/>
        <w:szCs w:val="16"/>
        <w:lang w:val="fr-FR" w:eastAsia="cs-CZ"/>
      </w:rPr>
      <w: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51"/>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DD7"/>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A7C"/>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591"/>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AD7"/>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931"/>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670"/>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27F95"/>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5E02"/>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24A"/>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532"/>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D6AAF"/>
    <w:rsid w:val="005E006B"/>
    <w:rsid w:val="005E048E"/>
    <w:rsid w:val="005E1163"/>
    <w:rsid w:val="005E1D92"/>
    <w:rsid w:val="005E220A"/>
    <w:rsid w:val="005E23FD"/>
    <w:rsid w:val="005E378A"/>
    <w:rsid w:val="005E4089"/>
    <w:rsid w:val="005E4912"/>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8E3"/>
    <w:rsid w:val="00602CF3"/>
    <w:rsid w:val="0060300C"/>
    <w:rsid w:val="006043D8"/>
    <w:rsid w:val="006046B7"/>
    <w:rsid w:val="00604BDD"/>
    <w:rsid w:val="00605292"/>
    <w:rsid w:val="0060664B"/>
    <w:rsid w:val="00606745"/>
    <w:rsid w:val="0060734A"/>
    <w:rsid w:val="00607C42"/>
    <w:rsid w:val="00607D4C"/>
    <w:rsid w:val="006102F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023"/>
    <w:rsid w:val="00645F2A"/>
    <w:rsid w:val="00646A93"/>
    <w:rsid w:val="00646DA4"/>
    <w:rsid w:val="00646EE1"/>
    <w:rsid w:val="0064703D"/>
    <w:rsid w:val="00647E6D"/>
    <w:rsid w:val="00650B73"/>
    <w:rsid w:val="00650F73"/>
    <w:rsid w:val="006515D6"/>
    <w:rsid w:val="00652313"/>
    <w:rsid w:val="006523EC"/>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04E"/>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2B5D"/>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BB"/>
    <w:rsid w:val="007F02DF"/>
    <w:rsid w:val="007F1B6E"/>
    <w:rsid w:val="007F2B86"/>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2E9"/>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316"/>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8B5"/>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3AD"/>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306"/>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4176"/>
    <w:rsid w:val="00A556FF"/>
    <w:rsid w:val="00A5783C"/>
    <w:rsid w:val="00A578D6"/>
    <w:rsid w:val="00A601A9"/>
    <w:rsid w:val="00A60CAF"/>
    <w:rsid w:val="00A613F3"/>
    <w:rsid w:val="00A61619"/>
    <w:rsid w:val="00A62CA7"/>
    <w:rsid w:val="00A62D08"/>
    <w:rsid w:val="00A62D33"/>
    <w:rsid w:val="00A6393D"/>
    <w:rsid w:val="00A64352"/>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6BDE"/>
    <w:rsid w:val="00AA707B"/>
    <w:rsid w:val="00AA74ED"/>
    <w:rsid w:val="00AA7FCD"/>
    <w:rsid w:val="00AB095C"/>
    <w:rsid w:val="00AB1575"/>
    <w:rsid w:val="00AB217C"/>
    <w:rsid w:val="00AB365B"/>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E6FD8"/>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7D3"/>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8E1"/>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267"/>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58C"/>
    <w:rsid w:val="00DC3F84"/>
    <w:rsid w:val="00DC4DE2"/>
    <w:rsid w:val="00DC61D4"/>
    <w:rsid w:val="00DC6572"/>
    <w:rsid w:val="00DC71BA"/>
    <w:rsid w:val="00DD0B0F"/>
    <w:rsid w:val="00DD12A7"/>
    <w:rsid w:val="00DD194F"/>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297"/>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04E"/>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438"/>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228F"/>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02B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F02B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F02B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427F95"/>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34</Pages>
  <Words>16386</Words>
  <Characters>96683</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35</cp:revision>
  <cp:lastPrinted>2023-09-08T11:21:00Z</cp:lastPrinted>
  <dcterms:created xsi:type="dcterms:W3CDTF">2024-03-11T07:08:00Z</dcterms:created>
  <dcterms:modified xsi:type="dcterms:W3CDTF">2024-04-17T08:10:00Z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